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64A9E" w14:textId="2A45A729" w:rsidR="00546B6B" w:rsidRPr="00546B6B" w:rsidRDefault="00546B6B" w:rsidP="00546B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46B6B">
        <w:rPr>
          <w:rFonts w:ascii="Times New Roman" w:hAnsi="Times New Roman" w:cs="Times New Roman"/>
          <w:b/>
          <w:bCs/>
          <w:sz w:val="32"/>
          <w:szCs w:val="32"/>
        </w:rPr>
        <w:t>Cookie</w:t>
      </w:r>
      <w:proofErr w:type="spellEnd"/>
      <w:r w:rsidRPr="00546B6B">
        <w:rPr>
          <w:rFonts w:ascii="Times New Roman" w:hAnsi="Times New Roman" w:cs="Times New Roman"/>
          <w:b/>
          <w:bCs/>
          <w:sz w:val="32"/>
          <w:szCs w:val="32"/>
        </w:rPr>
        <w:t xml:space="preserve"> nyilatkozat</w:t>
      </w:r>
    </w:p>
    <w:p w14:paraId="256CBF24" w14:textId="77777777" w:rsidR="00546B6B" w:rsidRPr="00546B6B" w:rsidRDefault="00546B6B" w:rsidP="00546B6B">
      <w:pPr>
        <w:jc w:val="center"/>
        <w:rPr>
          <w:rFonts w:ascii="Times New Roman" w:hAnsi="Times New Roman" w:cs="Times New Roman"/>
        </w:rPr>
      </w:pPr>
    </w:p>
    <w:p w14:paraId="68672EBD" w14:textId="7584A19C" w:rsidR="00546B6B" w:rsidRPr="00546B6B" w:rsidRDefault="00546B6B" w:rsidP="00546B6B">
      <w:pPr>
        <w:rPr>
          <w:rFonts w:ascii="Times New Roman" w:hAnsi="Times New Roman" w:cs="Times New Roman"/>
          <w:b/>
          <w:bCs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1. M</w:t>
      </w:r>
      <w:r w:rsidRPr="00546B6B">
        <w:rPr>
          <w:rFonts w:ascii="Times New Roman" w:hAnsi="Times New Roman" w:cs="Times New Roman"/>
          <w:b/>
          <w:bCs/>
          <w:lang w:eastAsia="hu-HU"/>
        </w:rPr>
        <w:t xml:space="preserve">ik azok a </w:t>
      </w: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cookie</w:t>
      </w:r>
      <w:proofErr w:type="spellEnd"/>
      <w:r w:rsidRPr="00546B6B">
        <w:rPr>
          <w:rFonts w:ascii="Times New Roman" w:hAnsi="Times New Roman" w:cs="Times New Roman"/>
          <w:b/>
          <w:bCs/>
          <w:lang w:eastAsia="hu-HU"/>
        </w:rPr>
        <w:t>-k (sütik), és hogyan tudod módosítani őket</w:t>
      </w:r>
      <w:r w:rsidRPr="00546B6B">
        <w:rPr>
          <w:rFonts w:ascii="Times New Roman" w:hAnsi="Times New Roman" w:cs="Times New Roman"/>
          <w:b/>
          <w:bCs/>
          <w:lang w:eastAsia="hu-HU"/>
        </w:rPr>
        <w:t>?</w:t>
      </w:r>
    </w:p>
    <w:p w14:paraId="59790484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A „</w:t>
      </w:r>
      <w:proofErr w:type="spellStart"/>
      <w:proofErr w:type="gramStart"/>
      <w:r w:rsidRPr="00546B6B">
        <w:rPr>
          <w:rFonts w:ascii="Times New Roman" w:hAnsi="Times New Roman" w:cs="Times New Roman"/>
          <w:lang w:eastAsia="hu-HU"/>
        </w:rPr>
        <w:t>cookie</w:t>
      </w:r>
      <w:proofErr w:type="spellEnd"/>
      <w:r w:rsidRPr="00546B6B">
        <w:rPr>
          <w:rFonts w:ascii="Times New Roman" w:hAnsi="Times New Roman" w:cs="Times New Roman"/>
          <w:lang w:eastAsia="hu-HU"/>
        </w:rPr>
        <w:t>”-</w:t>
      </w:r>
      <w:proofErr w:type="gramEnd"/>
      <w:r w:rsidRPr="00546B6B">
        <w:rPr>
          <w:rFonts w:ascii="Times New Roman" w:hAnsi="Times New Roman" w:cs="Times New Roman"/>
          <w:lang w:eastAsia="hu-HU"/>
        </w:rPr>
        <w:t>k (továbbiakban: „</w:t>
      </w:r>
      <w:proofErr w:type="spellStart"/>
      <w:r w:rsidRPr="00546B6B">
        <w:rPr>
          <w:rFonts w:ascii="Times New Roman" w:hAnsi="Times New Roman" w:cs="Times New Roman"/>
          <w:lang w:eastAsia="hu-HU"/>
        </w:rPr>
        <w:t>cookie</w:t>
      </w:r>
      <w:proofErr w:type="spellEnd"/>
      <w:r w:rsidRPr="00546B6B">
        <w:rPr>
          <w:rFonts w:ascii="Times New Roman" w:hAnsi="Times New Roman" w:cs="Times New Roman"/>
          <w:lang w:eastAsia="hu-HU"/>
        </w:rPr>
        <w:t>” vagy „süti”) olyan kis szöveges fájlok, amelyeket egy weboldal felhasználhat arra, hogy még hatékonyabbá tegye a felhasználói élményt.</w:t>
      </w:r>
    </w:p>
    <w:p w14:paraId="12AF1F76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Néhány “süti” csak átmeneti és eltűnik a böngésző bezárásával, míg léteznek tartós változatok is, melyek huzamosabb ideig számítógépén maradnak. A jogszabályok szerint a sütiket abban az esetben tárolhatjuk a látogató eszközén, ha erre feltétlenül szükség van a weboldalunk működése érdekében.</w:t>
      </w:r>
    </w:p>
    <w:p w14:paraId="6356ADBC" w14:textId="1147B0CE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3D1E1A8" wp14:editId="0F54D4EF">
            <wp:simplePos x="0" y="0"/>
            <wp:positionH relativeFrom="margin">
              <wp:align>center</wp:align>
            </wp:positionH>
            <wp:positionV relativeFrom="paragraph">
              <wp:posOffset>85725</wp:posOffset>
            </wp:positionV>
            <wp:extent cx="4764706" cy="4764706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B6B">
        <w:rPr>
          <w:rFonts w:ascii="Times New Roman" w:hAnsi="Times New Roman" w:cs="Times New Roman"/>
          <w:lang w:eastAsia="hu-HU"/>
        </w:rPr>
        <w:t>Minden egyéb típusú süti használatához a látogató engedélyére van szükségünk. Jelen weboldal különféle sütiket használ. A weboldalon megjelenő néhány sütit harmadik fél szolgáltatóink helyezik el.</w:t>
      </w:r>
    </w:p>
    <w:p w14:paraId="0F53E429" w14:textId="4CC752E1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A böngészők lehetőséget adnak a süti-beállítások megváltoztatására. A legtöbb böngésző alapértelmezettként automatikusan elfogadja a sütiket, de ez megváltoztatható annak érdekében, hogy a beállítást követően megakadályozza az automatikus elfogadást.</w:t>
      </w:r>
    </w:p>
    <w:p w14:paraId="2064AAB9" w14:textId="006C48B6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Ha többet szeretnél megtudni a böngésző beállításainak módosításáról, nézd át a böngésző utasításait vagy súgóját. A legnépszerűbb böngészők süti-beállításairól az alábbi linkeken tájékozódhatsz:</w:t>
      </w:r>
    </w:p>
    <w:p w14:paraId="2CAA82CB" w14:textId="256F7662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Google Chrome: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6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https://support.google.com/accounts/answer/61416?hl=hu</w:t>
        </w:r>
      </w:hyperlink>
    </w:p>
    <w:p w14:paraId="7BA36644" w14:textId="17A0DE27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Firefox: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7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https://support.mozilla.org/hu/kb/sutik-informacio-amelyet-weboldalak-tarolnak-szami?redirectslug=S%C3%BCtik+kezel%C3%A9se&amp;redirectlocale=hu</w:t>
        </w:r>
      </w:hyperlink>
      <w:r w:rsidRPr="00546B6B">
        <w:rPr>
          <w:rFonts w:ascii="Times New Roman" w:hAnsi="Times New Roman" w:cs="Times New Roman"/>
          <w:lang w:eastAsia="hu-HU"/>
        </w:rPr>
        <w:t xml:space="preserve"> </w:t>
      </w:r>
    </w:p>
    <w:p w14:paraId="47554CCD" w14:textId="57FC479B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Microsoft Internet Explorer 11: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8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https://support.microsoft.com/hu-HU/edge/manage-cookies-in-microsoft-edge-view-allow-block-delete-and-use#ie=ie-11</w:t>
        </w:r>
      </w:hyperlink>
      <w:r w:rsidRPr="00546B6B">
        <w:rPr>
          <w:rFonts w:ascii="Times New Roman" w:hAnsi="Times New Roman" w:cs="Times New Roman"/>
          <w:lang w:eastAsia="hu-HU"/>
        </w:rPr>
        <w:t xml:space="preserve"> </w:t>
      </w:r>
    </w:p>
    <w:p w14:paraId="44591AB8" w14:textId="182652EB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Microsoft Internet Explorer 10: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9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https://support.microsoft.com/hu-HU/edge/manage-cookies-in-microsoft-edge-view-allow-block-delete-and-use#ie=ie-10</w:t>
        </w:r>
      </w:hyperlink>
      <w:r w:rsidRPr="00546B6B">
        <w:rPr>
          <w:rFonts w:ascii="Times New Roman" w:hAnsi="Times New Roman" w:cs="Times New Roman"/>
          <w:lang w:eastAsia="hu-HU"/>
        </w:rPr>
        <w:t xml:space="preserve"> </w:t>
      </w:r>
    </w:p>
    <w:p w14:paraId="7585EC57" w14:textId="0E2087F8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Microsoft Edge: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10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https://support.microsoft.com/hu-HU/edge/microsoft-edge-browsing-data-and-privacy</w:t>
        </w:r>
      </w:hyperlink>
      <w:r w:rsidRPr="00546B6B">
        <w:rPr>
          <w:rFonts w:ascii="Times New Roman" w:hAnsi="Times New Roman" w:cs="Times New Roman"/>
          <w:lang w:eastAsia="hu-HU"/>
        </w:rPr>
        <w:t xml:space="preserve"> </w:t>
      </w:r>
    </w:p>
    <w:p w14:paraId="3315C475" w14:textId="12B4914F" w:rsidR="00546B6B" w:rsidRPr="00546B6B" w:rsidRDefault="00546B6B" w:rsidP="00546B6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Safari</w:t>
      </w:r>
      <w:proofErr w:type="spellEnd"/>
      <w:r w:rsidRPr="00546B6B">
        <w:rPr>
          <w:rFonts w:ascii="Times New Roman" w:hAnsi="Times New Roman" w:cs="Times New Roman"/>
          <w:b/>
          <w:bCs/>
          <w:lang w:eastAsia="hu-HU"/>
        </w:rPr>
        <w:t>:</w:t>
      </w:r>
      <w:r w:rsidRPr="00546B6B">
        <w:rPr>
          <w:rFonts w:ascii="Times New Roman" w:hAnsi="Times New Roman" w:cs="Times New Roman"/>
          <w:lang w:eastAsia="hu-HU"/>
        </w:rPr>
        <w:t xml:space="preserve"> </w:t>
      </w:r>
      <w:hyperlink r:id="rId11" w:history="1">
        <w:r w:rsidRPr="00546B6B">
          <w:rPr>
            <w:rStyle w:val="Hiperhivatkozs"/>
            <w:rFonts w:ascii="Times New Roman" w:hAnsi="Times New Roman" w:cs="Times New Roman"/>
            <w:lang w:eastAsia="hu-HU"/>
          </w:rPr>
          <w:t>https://support.apple.com/kb/index?page=search&amp;q=cookies%20safari</w:t>
        </w:r>
      </w:hyperlink>
      <w:r w:rsidRPr="00546B6B">
        <w:rPr>
          <w:rFonts w:ascii="Times New Roman" w:hAnsi="Times New Roman" w:cs="Times New Roman"/>
          <w:lang w:eastAsia="hu-HU"/>
        </w:rPr>
        <w:t xml:space="preserve"> </w:t>
      </w:r>
    </w:p>
    <w:p w14:paraId="65760097" w14:textId="77777777" w:rsidR="00546B6B" w:rsidRPr="00546B6B" w:rsidRDefault="00546B6B" w:rsidP="00546B6B">
      <w:pPr>
        <w:pStyle w:val="Listaszerbekezds"/>
        <w:rPr>
          <w:rFonts w:ascii="Times New Roman" w:hAnsi="Times New Roman" w:cs="Times New Roman"/>
          <w:lang w:eastAsia="hu-HU"/>
        </w:rPr>
      </w:pPr>
    </w:p>
    <w:p w14:paraId="08E6385A" w14:textId="4DD9EDB9" w:rsidR="00546B6B" w:rsidRPr="00546B6B" w:rsidRDefault="00546B6B" w:rsidP="00546B6B">
      <w:pPr>
        <w:rPr>
          <w:rFonts w:ascii="Times New Roman" w:hAnsi="Times New Roman" w:cs="Times New Roman"/>
          <w:b/>
          <w:bCs/>
        </w:rPr>
      </w:pPr>
      <w:r w:rsidRPr="00546B6B">
        <w:rPr>
          <w:rFonts w:ascii="Times New Roman" w:hAnsi="Times New Roman" w:cs="Times New Roman"/>
          <w:b/>
          <w:bCs/>
        </w:rPr>
        <w:t>2. H</w:t>
      </w:r>
      <w:r w:rsidRPr="00546B6B">
        <w:rPr>
          <w:rFonts w:ascii="Times New Roman" w:hAnsi="Times New Roman" w:cs="Times New Roman"/>
          <w:b/>
          <w:bCs/>
        </w:rPr>
        <w:t xml:space="preserve">ol történik meg a </w:t>
      </w:r>
      <w:proofErr w:type="spellStart"/>
      <w:r w:rsidRPr="00546B6B">
        <w:rPr>
          <w:rFonts w:ascii="Times New Roman" w:hAnsi="Times New Roman" w:cs="Times New Roman"/>
          <w:b/>
          <w:bCs/>
        </w:rPr>
        <w:t>tájékozatás</w:t>
      </w:r>
      <w:proofErr w:type="spellEnd"/>
      <w:r w:rsidRPr="00546B6B">
        <w:rPr>
          <w:rFonts w:ascii="Times New Roman" w:hAnsi="Times New Roman" w:cs="Times New Roman"/>
          <w:b/>
          <w:bCs/>
        </w:rPr>
        <w:t xml:space="preserve"> és a hozzájárulás a süti kezeléssel kapcsolatban</w:t>
      </w:r>
      <w:r w:rsidRPr="00546B6B">
        <w:rPr>
          <w:rFonts w:ascii="Times New Roman" w:hAnsi="Times New Roman" w:cs="Times New Roman"/>
          <w:b/>
          <w:bCs/>
        </w:rPr>
        <w:t>?</w:t>
      </w:r>
    </w:p>
    <w:p w14:paraId="030C80AF" w14:textId="77777777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t>Amikor a honlapunkat első alkalommal látogatod meg, akkor egy pop-</w:t>
      </w:r>
      <w:proofErr w:type="spellStart"/>
      <w:r w:rsidRPr="00546B6B">
        <w:rPr>
          <w:rFonts w:ascii="Times New Roman" w:hAnsi="Times New Roman" w:cs="Times New Roman"/>
        </w:rPr>
        <w:t>up</w:t>
      </w:r>
      <w:proofErr w:type="spellEnd"/>
      <w:r w:rsidRPr="00546B6B">
        <w:rPr>
          <w:rFonts w:ascii="Times New Roman" w:hAnsi="Times New Roman" w:cs="Times New Roman"/>
        </w:rPr>
        <w:t xml:space="preserve"> (felugró) ablak jelenik meg a képernyő </w:t>
      </w:r>
      <w:proofErr w:type="gramStart"/>
      <w:r w:rsidRPr="00546B6B">
        <w:rPr>
          <w:rFonts w:ascii="Times New Roman" w:hAnsi="Times New Roman" w:cs="Times New Roman"/>
        </w:rPr>
        <w:t>tetején,  és</w:t>
      </w:r>
      <w:proofErr w:type="gramEnd"/>
      <w:r w:rsidRPr="00546B6B">
        <w:rPr>
          <w:rFonts w:ascii="Times New Roman" w:hAnsi="Times New Roman" w:cs="Times New Roman"/>
        </w:rPr>
        <w:t xml:space="preserve"> meg tudod határozni azt, hogy mely sütikhez adod a hozzájárulásod.</w:t>
      </w:r>
    </w:p>
    <w:p w14:paraId="21BB7E24" w14:textId="2C0F011C" w:rsidR="00546B6B" w:rsidRPr="00546B6B" w:rsidRDefault="00546B6B" w:rsidP="00546B6B">
      <w:pPr>
        <w:rPr>
          <w:rFonts w:ascii="Times New Roman" w:hAnsi="Times New Roman" w:cs="Times New Roman"/>
          <w:b/>
          <w:bCs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 xml:space="preserve">3. </w:t>
      </w:r>
      <w:r w:rsidRPr="00546B6B">
        <w:rPr>
          <w:rFonts w:ascii="Times New Roman" w:hAnsi="Times New Roman" w:cs="Times New Roman"/>
          <w:b/>
          <w:bCs/>
          <w:lang w:eastAsia="hu-HU"/>
        </w:rPr>
        <w:t>Sütik típusai</w:t>
      </w:r>
    </w:p>
    <w:p w14:paraId="30E2DEA1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3.1. Elengedhetetlenül szükséges sütik</w:t>
      </w:r>
    </w:p>
    <w:p w14:paraId="0A839F22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Az elengedhetetlen sütik weboldalunk használhatóságát segítik azáltal, hogy engedélyeznek olyan alapvető funkciókat, mint az oldalon való navigáció és a weboldal biztonságos területeihez való hozzáférés. A weboldal ezen sütik nélkül nem tud megfelelően működni.</w:t>
      </w:r>
    </w:p>
    <w:p w14:paraId="767C8A41" w14:textId="15BE891F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PHPSESSID</w:t>
      </w:r>
      <w:r w:rsidRPr="00546B6B">
        <w:rPr>
          <w:rFonts w:ascii="Times New Roman" w:hAnsi="Times New Roman" w:cs="Times New Roman"/>
          <w:b/>
          <w:bCs/>
          <w:lang w:eastAsia="hu-HU"/>
        </w:rPr>
        <w:t>:</w:t>
      </w:r>
      <w:r w:rsidRPr="00546B6B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546B6B">
        <w:rPr>
          <w:rFonts w:ascii="Times New Roman" w:hAnsi="Times New Roman" w:cs="Times New Roman"/>
          <w:lang w:eastAsia="hu-HU"/>
        </w:rPr>
        <w:t>A felhasználói munkamenet állapotát megőrzi az oldalkérések között. böngésző bezárásáig</w:t>
      </w:r>
    </w:p>
    <w:p w14:paraId="22D0D494" w14:textId="6F742FB5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CookieConsent</w:t>
      </w:r>
      <w:proofErr w:type="spellEnd"/>
      <w:r w:rsidRPr="00546B6B">
        <w:rPr>
          <w:rFonts w:ascii="Times New Roman" w:hAnsi="Times New Roman" w:cs="Times New Roman"/>
          <w:lang w:eastAsia="hu-HU"/>
        </w:rPr>
        <w:t>:</w:t>
      </w:r>
      <w:r w:rsidRPr="00546B6B">
        <w:rPr>
          <w:rFonts w:ascii="Times New Roman" w:hAnsi="Times New Roman" w:cs="Times New Roman"/>
          <w:lang w:eastAsia="hu-HU"/>
        </w:rPr>
        <w:t xml:space="preserve"> Eltárolja a felhasználó sütikezelési nyilatkozatát az adott </w:t>
      </w:r>
      <w:proofErr w:type="spellStart"/>
      <w:r w:rsidRPr="00546B6B">
        <w:rPr>
          <w:rFonts w:ascii="Times New Roman" w:hAnsi="Times New Roman" w:cs="Times New Roman"/>
          <w:lang w:eastAsia="hu-HU"/>
        </w:rPr>
        <w:t>domain</w:t>
      </w:r>
      <w:proofErr w:type="spellEnd"/>
      <w:r w:rsidRPr="00546B6B">
        <w:rPr>
          <w:rFonts w:ascii="Times New Roman" w:hAnsi="Times New Roman" w:cs="Times New Roman"/>
          <w:lang w:eastAsia="hu-HU"/>
        </w:rPr>
        <w:t>-en.  1 év</w:t>
      </w:r>
      <w:r w:rsidRPr="00546B6B">
        <w:rPr>
          <w:rFonts w:ascii="Times New Roman" w:hAnsi="Times New Roman" w:cs="Times New Roman"/>
          <w:lang w:eastAsia="hu-HU"/>
        </w:rPr>
        <w:br/>
      </w:r>
    </w:p>
    <w:p w14:paraId="4077FA12" w14:textId="21DD01A0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__</w:t>
      </w:r>
      <w:proofErr w:type="spellStart"/>
      <w:r w:rsidRPr="00546B6B">
        <w:rPr>
          <w:rFonts w:ascii="Times New Roman" w:hAnsi="Times New Roman" w:cs="Times New Roman"/>
          <w:lang w:eastAsia="hu-HU"/>
        </w:rPr>
        <w:t>cfduid</w:t>
      </w:r>
      <w:proofErr w:type="spellEnd"/>
      <w:r w:rsidRPr="00546B6B">
        <w:rPr>
          <w:rFonts w:ascii="Times New Roman" w:hAnsi="Times New Roman" w:cs="Times New Roman"/>
          <w:lang w:eastAsia="hu-HU"/>
        </w:rPr>
        <w:t>:</w:t>
      </w:r>
      <w:r w:rsidRPr="00546B6B">
        <w:rPr>
          <w:rFonts w:ascii="Times New Roman" w:hAnsi="Times New Roman" w:cs="Times New Roman"/>
          <w:lang w:eastAsia="hu-HU"/>
        </w:rPr>
        <w:t xml:space="preserve"> A </w:t>
      </w:r>
      <w:proofErr w:type="spellStart"/>
      <w:r w:rsidRPr="00546B6B">
        <w:rPr>
          <w:rFonts w:ascii="Times New Roman" w:hAnsi="Times New Roman" w:cs="Times New Roman"/>
          <w:lang w:eastAsia="hu-HU"/>
        </w:rPr>
        <w:t>Cloudflare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tartalomkiszolgáló azonosítja az internetes forgalmat. 1 év</w:t>
      </w:r>
    </w:p>
    <w:p w14:paraId="55C1693E" w14:textId="77777777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JSESSIONID</w:t>
      </w:r>
      <w:r w:rsidRPr="00546B6B">
        <w:rPr>
          <w:rFonts w:ascii="Times New Roman" w:hAnsi="Times New Roman" w:cs="Times New Roman"/>
          <w:lang w:eastAsia="hu-HU"/>
        </w:rPr>
        <w:t xml:space="preserve"> Egyedi, anonim azonosítót rendel minden oldalmegnyitáshoz az oldal használhatóságának javítása érdekében böngésző bezárásáig</w:t>
      </w:r>
    </w:p>
    <w:p w14:paraId="77EF4E28" w14:textId="77777777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lastRenderedPageBreak/>
        <w:t>wp_woocommerce_session</w:t>
      </w:r>
      <w:proofErr w:type="spellEnd"/>
      <w:r w:rsidRPr="00546B6B">
        <w:rPr>
          <w:rFonts w:ascii="Times New Roman" w:hAnsi="Times New Roman" w:cs="Times New Roman"/>
          <w:b/>
          <w:bCs/>
          <w:lang w:eastAsia="hu-HU"/>
        </w:rPr>
        <w:t xml:space="preserve">_ </w:t>
      </w:r>
      <w:r w:rsidRPr="00546B6B">
        <w:rPr>
          <w:rFonts w:ascii="Times New Roman" w:hAnsi="Times New Roman" w:cs="Times New Roman"/>
          <w:lang w:eastAsia="hu-HU"/>
        </w:rPr>
        <w:t>Megőrzi a kosár tartalmát az oldalak közötti navigálás során böngésző bezárásáig</w:t>
      </w:r>
    </w:p>
    <w:p w14:paraId="32963E2E" w14:textId="77777777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woocommerce_items_in_cart</w:t>
      </w:r>
      <w:proofErr w:type="spellEnd"/>
      <w:r w:rsidRPr="00546B6B">
        <w:rPr>
          <w:rFonts w:ascii="Times New Roman" w:hAnsi="Times New Roman" w:cs="Times New Roman"/>
          <w:lang w:eastAsia="hu-HU"/>
        </w:rPr>
        <w:t> Megőrzi a kosár tartalmát az oldalak közötti navigálás során böngésző bezárásáig</w:t>
      </w:r>
    </w:p>
    <w:p w14:paraId="45EB1F23" w14:textId="2A8AD7D0" w:rsidR="00546B6B" w:rsidRPr="00546B6B" w:rsidRDefault="00546B6B" w:rsidP="00546B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wc_cart_hash</w:t>
      </w:r>
      <w:proofErr w:type="spellEnd"/>
      <w:r w:rsidRPr="00546B6B">
        <w:rPr>
          <w:rFonts w:ascii="Times New Roman" w:hAnsi="Times New Roman" w:cs="Times New Roman"/>
          <w:b/>
          <w:bCs/>
          <w:lang w:eastAsia="hu-HU"/>
        </w:rPr>
        <w:t>_</w:t>
      </w:r>
      <w:r w:rsidRPr="00546B6B">
        <w:rPr>
          <w:rFonts w:ascii="Times New Roman" w:hAnsi="Times New Roman" w:cs="Times New Roman"/>
          <w:lang w:eastAsia="hu-HU"/>
        </w:rPr>
        <w:t xml:space="preserve"> Egyedi azonosítót társít minden vásárlóhoz, hogy a rendszer össze tudja kapcsolni a rendeléseket a vásárlóval 1 nap</w:t>
      </w:r>
    </w:p>
    <w:p w14:paraId="68164A05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3.2. Preferenciális sütik</w:t>
      </w:r>
    </w:p>
    <w:p w14:paraId="3A228685" w14:textId="44863FA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EA820D" wp14:editId="3A9F60E4">
            <wp:simplePos x="0" y="0"/>
            <wp:positionH relativeFrom="margin">
              <wp:align>center</wp:align>
            </wp:positionH>
            <wp:positionV relativeFrom="paragraph">
              <wp:posOffset>617855</wp:posOffset>
            </wp:positionV>
            <wp:extent cx="4764706" cy="4764706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6B6B">
        <w:rPr>
          <w:rFonts w:ascii="Times New Roman" w:hAnsi="Times New Roman" w:cs="Times New Roman"/>
          <w:lang w:eastAsia="hu-HU"/>
        </w:rPr>
        <w:t>A preferenciális sütik használatával olyan információkat tudunk megjegyezni, amelyek megváltoztatják a weboldal bizonyos magatartását, illetve kinézetét, erre példa lehet az általad előnyben részesített nyelv vagy a régió, amelyben tartózkodsz.</w:t>
      </w:r>
    </w:p>
    <w:p w14:paraId="598F7AF3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bookmarkStart w:id="0" w:name="statisztikai-celu"/>
      <w:bookmarkEnd w:id="0"/>
      <w:r w:rsidRPr="00546B6B">
        <w:rPr>
          <w:rFonts w:ascii="Times New Roman" w:hAnsi="Times New Roman" w:cs="Times New Roman"/>
          <w:lang w:eastAsia="hu-HU"/>
        </w:rPr>
        <w:t>3.3. Statisztikai célú sütik</w:t>
      </w:r>
    </w:p>
    <w:p w14:paraId="706CA5EC" w14:textId="05035CCC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Az adatok névtelen formában való gyűjtésén és jelentésén keresztül a statisztikai sütik segítenek a weboldal tulajdonosának abban, hogy megértse, hogyan lépnek interakcióba a látogatók a weboldallal. </w:t>
      </w:r>
    </w:p>
    <w:p w14:paraId="13265349" w14:textId="60ABA1CD" w:rsidR="00546B6B" w:rsidRPr="00546B6B" w:rsidRDefault="00546B6B" w:rsidP="00546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_</w:t>
      </w: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ga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Egyedi azonosítót rögzít, segítségével anonim statisztikai adatokat készít a weboldal használatával </w:t>
      </w:r>
      <w:proofErr w:type="spellStart"/>
      <w:r w:rsidRPr="00546B6B">
        <w:rPr>
          <w:rFonts w:ascii="Times New Roman" w:hAnsi="Times New Roman" w:cs="Times New Roman"/>
          <w:lang w:eastAsia="hu-HU"/>
        </w:rPr>
        <w:t>kacsolatban</w:t>
      </w:r>
      <w:proofErr w:type="spellEnd"/>
      <w:r w:rsidRPr="00546B6B">
        <w:rPr>
          <w:rFonts w:ascii="Times New Roman" w:hAnsi="Times New Roman" w:cs="Times New Roman"/>
          <w:lang w:eastAsia="hu-HU"/>
        </w:rPr>
        <w:t>. 2 év</w:t>
      </w:r>
    </w:p>
    <w:p w14:paraId="4055D76F" w14:textId="77777777" w:rsidR="00546B6B" w:rsidRPr="00546B6B" w:rsidRDefault="00546B6B" w:rsidP="00546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_</w:t>
      </w: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gid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 Egyedi azonosítót rögzít, segítségével anonim statisztikai adatokat készít a weboldal használatával </w:t>
      </w:r>
      <w:proofErr w:type="spellStart"/>
      <w:r w:rsidRPr="00546B6B">
        <w:rPr>
          <w:rFonts w:ascii="Times New Roman" w:hAnsi="Times New Roman" w:cs="Times New Roman"/>
          <w:lang w:eastAsia="hu-HU"/>
        </w:rPr>
        <w:t>kacsolatban</w:t>
      </w:r>
      <w:proofErr w:type="spellEnd"/>
      <w:r w:rsidRPr="00546B6B">
        <w:rPr>
          <w:rFonts w:ascii="Times New Roman" w:hAnsi="Times New Roman" w:cs="Times New Roman"/>
          <w:lang w:eastAsia="hu-HU"/>
        </w:rPr>
        <w:t>. 2 év</w:t>
      </w:r>
    </w:p>
    <w:p w14:paraId="383694D7" w14:textId="0288685A" w:rsidR="00546B6B" w:rsidRPr="00546B6B" w:rsidRDefault="00546B6B" w:rsidP="00546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b/>
          <w:bCs/>
          <w:lang w:eastAsia="hu-HU"/>
        </w:rPr>
        <w:t>_</w:t>
      </w: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gat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A Google </w:t>
      </w:r>
      <w:proofErr w:type="spellStart"/>
      <w:r w:rsidRPr="00546B6B">
        <w:rPr>
          <w:rFonts w:ascii="Times New Roman" w:hAnsi="Times New Roman" w:cs="Times New Roman"/>
          <w:lang w:eastAsia="hu-HU"/>
        </w:rPr>
        <w:t>Analytics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használja a lekérések gyakoriságának szabályzásához. böngésző bezárásáig</w:t>
      </w:r>
    </w:p>
    <w:p w14:paraId="20F8DBF1" w14:textId="5D409B20" w:rsidR="00546B6B" w:rsidRPr="00546B6B" w:rsidRDefault="00546B6B" w:rsidP="00546B6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collect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A Google </w:t>
      </w:r>
      <w:proofErr w:type="spellStart"/>
      <w:r w:rsidRPr="00546B6B">
        <w:rPr>
          <w:rFonts w:ascii="Times New Roman" w:hAnsi="Times New Roman" w:cs="Times New Roman"/>
          <w:lang w:eastAsia="hu-HU"/>
        </w:rPr>
        <w:t>Analytics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számára gyűjt adatot a felhasználó eszközéről és böngészési szokásairól, különböző eszközökön és marketingcsatornákon át. böngésző bezárásáig</w:t>
      </w:r>
    </w:p>
    <w:p w14:paraId="061A6C3E" w14:textId="3E510053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3.4. Marketing célú sütik</w:t>
      </w:r>
    </w:p>
    <w:p w14:paraId="3EB74923" w14:textId="77777777" w:rsidR="00546B6B" w:rsidRPr="00546B6B" w:rsidRDefault="00546B6B" w:rsidP="00546B6B">
      <w:pPr>
        <w:rPr>
          <w:rFonts w:ascii="Times New Roman" w:hAnsi="Times New Roman" w:cs="Times New Roman"/>
          <w:lang w:eastAsia="hu-HU"/>
        </w:rPr>
      </w:pPr>
      <w:r w:rsidRPr="00546B6B">
        <w:rPr>
          <w:rFonts w:ascii="Times New Roman" w:hAnsi="Times New Roman" w:cs="Times New Roman"/>
          <w:lang w:eastAsia="hu-HU"/>
        </w:rPr>
        <w:t>A személyre szabott sütiket a látogatók weboldal-tevékenységének nyomon követésére használjuk. A cél az, hogy minél relevánsabb hirdetéseket tegyünk közzé az egyéni felhasználók számára, preferenciájuknak megfelelő tartalmat jelenítsünk meg, valamint aktivitásra buzdítsuk őket. </w:t>
      </w:r>
    </w:p>
    <w:p w14:paraId="187D898D" w14:textId="77777777" w:rsidR="00546B6B" w:rsidRPr="00546B6B" w:rsidRDefault="00546B6B" w:rsidP="00546B6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ads</w:t>
      </w:r>
      <w:proofErr w:type="spellEnd"/>
      <w:r w:rsidRPr="00546B6B">
        <w:rPr>
          <w:rFonts w:ascii="Times New Roman" w:hAnsi="Times New Roman" w:cs="Times New Roman"/>
          <w:b/>
          <w:bCs/>
          <w:lang w:eastAsia="hu-HU"/>
        </w:rPr>
        <w:t>/</w:t>
      </w: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ga-audiences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 A Google </w:t>
      </w:r>
      <w:proofErr w:type="spellStart"/>
      <w:r w:rsidRPr="00546B6B">
        <w:rPr>
          <w:rFonts w:ascii="Times New Roman" w:hAnsi="Times New Roman" w:cs="Times New Roman"/>
          <w:lang w:eastAsia="hu-HU"/>
        </w:rPr>
        <w:t>Adwords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használja, olyan felhasználók célzásához, akiknek a böngészési szokásaik alapján magasabb vásárlási </w:t>
      </w:r>
      <w:proofErr w:type="spellStart"/>
      <w:r w:rsidRPr="00546B6B">
        <w:rPr>
          <w:rFonts w:ascii="Times New Roman" w:hAnsi="Times New Roman" w:cs="Times New Roman"/>
          <w:lang w:eastAsia="hu-HU"/>
        </w:rPr>
        <w:t>hajladósága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feltételezhető. böngésző bezárásáig</w:t>
      </w:r>
    </w:p>
    <w:p w14:paraId="2312A4CA" w14:textId="77777777" w:rsidR="00546B6B" w:rsidRPr="00546B6B" w:rsidRDefault="00546B6B" w:rsidP="00546B6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pref</w:t>
      </w:r>
      <w:proofErr w:type="spellEnd"/>
      <w:r w:rsidRPr="00546B6B">
        <w:rPr>
          <w:rFonts w:ascii="Times New Roman" w:hAnsi="Times New Roman" w:cs="Times New Roman"/>
          <w:lang w:eastAsia="hu-HU"/>
        </w:rPr>
        <w:t> Egyedi azonosítót rögzít, melyből a Google statisztikát készít a felhasználó által YouTube-on megtekintett videókról. 8 hónap</w:t>
      </w:r>
    </w:p>
    <w:p w14:paraId="1D48A690" w14:textId="77777777" w:rsidR="00546B6B" w:rsidRPr="00546B6B" w:rsidRDefault="00546B6B" w:rsidP="00546B6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fr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 A Facebook használja, olyan felhasználók célzásához, akiknek a böngészési szokásaik alapján magasabb vásárlási </w:t>
      </w:r>
      <w:proofErr w:type="spellStart"/>
      <w:r w:rsidRPr="00546B6B">
        <w:rPr>
          <w:rFonts w:ascii="Times New Roman" w:hAnsi="Times New Roman" w:cs="Times New Roman"/>
          <w:lang w:eastAsia="hu-HU"/>
        </w:rPr>
        <w:t>hajladósága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feltételezhető. 3 hónap</w:t>
      </w:r>
    </w:p>
    <w:p w14:paraId="072A993D" w14:textId="77777777" w:rsidR="00546B6B" w:rsidRPr="00546B6B" w:rsidRDefault="00546B6B" w:rsidP="00546B6B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lang w:eastAsia="hu-HU"/>
        </w:rPr>
      </w:pPr>
      <w:proofErr w:type="spellStart"/>
      <w:r w:rsidRPr="00546B6B">
        <w:rPr>
          <w:rFonts w:ascii="Times New Roman" w:hAnsi="Times New Roman" w:cs="Times New Roman"/>
          <w:b/>
          <w:bCs/>
          <w:lang w:eastAsia="hu-HU"/>
        </w:rPr>
        <w:t>tr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 A Facebook használja, olyan felhasználók célzásához, akiknek a böngészési szokásaik alapján magasabb vásárlási </w:t>
      </w:r>
      <w:proofErr w:type="spellStart"/>
      <w:r w:rsidRPr="00546B6B">
        <w:rPr>
          <w:rFonts w:ascii="Times New Roman" w:hAnsi="Times New Roman" w:cs="Times New Roman"/>
          <w:lang w:eastAsia="hu-HU"/>
        </w:rPr>
        <w:t>hajladósága</w:t>
      </w:r>
      <w:proofErr w:type="spellEnd"/>
      <w:r w:rsidRPr="00546B6B">
        <w:rPr>
          <w:rFonts w:ascii="Times New Roman" w:hAnsi="Times New Roman" w:cs="Times New Roman"/>
          <w:lang w:eastAsia="hu-HU"/>
        </w:rPr>
        <w:t xml:space="preserve"> feltételezhető. böngésző bezárásáig</w:t>
      </w:r>
    </w:p>
    <w:p w14:paraId="5880299C" w14:textId="3E24C749" w:rsidR="00546B6B" w:rsidRPr="00546B6B" w:rsidRDefault="00546B6B" w:rsidP="00546B6B">
      <w:pPr>
        <w:rPr>
          <w:rFonts w:ascii="Times New Roman" w:hAnsi="Times New Roman" w:cs="Times New Roman"/>
          <w:b/>
          <w:bCs/>
        </w:rPr>
      </w:pPr>
      <w:r w:rsidRPr="00546B6B">
        <w:rPr>
          <w:rFonts w:ascii="Times New Roman" w:hAnsi="Times New Roman" w:cs="Times New Roman"/>
          <w:b/>
          <w:bCs/>
        </w:rPr>
        <w:t xml:space="preserve">4. A </w:t>
      </w:r>
      <w:r w:rsidRPr="00546B6B">
        <w:rPr>
          <w:rFonts w:ascii="Times New Roman" w:hAnsi="Times New Roman" w:cs="Times New Roman"/>
          <w:b/>
          <w:bCs/>
        </w:rPr>
        <w:t>sütik beállításainak ellenőrzése és letiltása:</w:t>
      </w:r>
    </w:p>
    <w:p w14:paraId="47C92D99" w14:textId="77777777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t>A modern böngészők engedélyezik a “süti beállítások” módosítását. A böngészők egy része alapértelmezettként automatikusan elfogadja a “sütiket”, de ez a beállítás is megváltoztatható annak érdekében, hogy a jövőre nézve megakadályozza a látogató az automatikus elfogadást.</w:t>
      </w:r>
    </w:p>
    <w:p w14:paraId="0BE71DF4" w14:textId="77777777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t>Átállítás esetén a böngésző a továbbiakban minden alkalommal felajánlja a “sütik beállításának” választási lehetőségét.</w:t>
      </w:r>
    </w:p>
    <w:p w14:paraId="3C74C52D" w14:textId="77777777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t>Az Adatkezelő a “sütik” engedélyezése esetén sem jegyez meg semmilyen azonosítót vagy jelszót. A látogató a “sütik” elfogadása esetén is teljes biztonságban használhatja a szolgáltatásokat.</w:t>
      </w:r>
    </w:p>
    <w:p w14:paraId="66BD1747" w14:textId="16AB4A3D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lastRenderedPageBreak/>
        <w:t>Felhívjuk látogatóink figyelmét, hogy mivel a “sütik” célja a weboldal használhatóságának és folyamatainak támogatása, valamint megkönnyítése, a “sütik” letiltása esetén nem tudjuk garantálni, hogy a látogató képes lesz a weboldal valamennyi funkciójának teljes körű használatára.</w:t>
      </w:r>
    </w:p>
    <w:p w14:paraId="7F32E704" w14:textId="10435C24" w:rsidR="00546B6B" w:rsidRPr="00546B6B" w:rsidRDefault="00546B6B" w:rsidP="00546B6B">
      <w:pPr>
        <w:rPr>
          <w:rFonts w:ascii="Times New Roman" w:hAnsi="Times New Roman" w:cs="Times New Roman"/>
        </w:rPr>
      </w:pPr>
      <w:r w:rsidRPr="00546B6B">
        <w:rPr>
          <w:rFonts w:ascii="Times New Roman" w:hAnsi="Times New Roman" w:cs="Times New Roman"/>
        </w:rPr>
        <w:t>A weboldal ez esetben a tervezettől eltérően működhet a böngészőben.</w:t>
      </w:r>
    </w:p>
    <w:p w14:paraId="54170C86" w14:textId="4342EE70" w:rsidR="00546B6B" w:rsidRPr="00546B6B" w:rsidRDefault="00546B6B" w:rsidP="00546B6B">
      <w:pPr>
        <w:pStyle w:val="Listaszerbekezds"/>
        <w:rPr>
          <w:lang w:eastAsia="hu-HU"/>
        </w:rPr>
      </w:pPr>
    </w:p>
    <w:p w14:paraId="78672E06" w14:textId="79C21826" w:rsidR="00546B6B" w:rsidRDefault="00546B6B" w:rsidP="00546B6B">
      <w:r>
        <w:rPr>
          <w:noProof/>
        </w:rPr>
        <w:drawing>
          <wp:anchor distT="0" distB="0" distL="114300" distR="114300" simplePos="0" relativeHeight="251658240" behindDoc="1" locked="0" layoutInCell="1" allowOverlap="1" wp14:anchorId="79CACD98" wp14:editId="3FB26A28">
            <wp:simplePos x="0" y="0"/>
            <wp:positionH relativeFrom="margin">
              <wp:align>center</wp:align>
            </wp:positionH>
            <wp:positionV relativeFrom="paragraph">
              <wp:posOffset>880110</wp:posOffset>
            </wp:positionV>
            <wp:extent cx="4764706" cy="4764706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706" cy="4764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6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D53"/>
    <w:multiLevelType w:val="hybridMultilevel"/>
    <w:tmpl w:val="7A822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785A"/>
    <w:multiLevelType w:val="hybridMultilevel"/>
    <w:tmpl w:val="3C54D3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79"/>
    <w:multiLevelType w:val="hybridMultilevel"/>
    <w:tmpl w:val="F6FA68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7762A"/>
    <w:multiLevelType w:val="hybridMultilevel"/>
    <w:tmpl w:val="89506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9436">
    <w:abstractNumId w:val="2"/>
  </w:num>
  <w:num w:numId="2" w16cid:durableId="1419981360">
    <w:abstractNumId w:val="0"/>
  </w:num>
  <w:num w:numId="3" w16cid:durableId="1163933372">
    <w:abstractNumId w:val="1"/>
  </w:num>
  <w:num w:numId="4" w16cid:durableId="173411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6B"/>
    <w:rsid w:val="00546B6B"/>
    <w:rsid w:val="0080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E70C"/>
  <w15:chartTrackingRefBased/>
  <w15:docId w15:val="{0D7B55BD-CD0A-4B19-BE66-E58D4DF3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46B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46B6B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customStyle="1" w:styleId="text">
    <w:name w:val="text"/>
    <w:basedOn w:val="Norml"/>
    <w:rsid w:val="0054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546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546B6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46B6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6B6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546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hu-HU/edge/manage-cookies-in-microsoft-edge-view-allow-block-delete-and-use#ie=ie-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hu/kb/sutik-informacio-amelyet-weboldalak-tarolnak-szami?redirectslug=S%C3%BCtik+kezel%C3%A9se&amp;redirectlocale=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google.com/accounts/answer/61416?hl=hu" TargetMode="External"/><Relationship Id="rId11" Type="http://schemas.openxmlformats.org/officeDocument/2006/relationships/hyperlink" Target="https://support.apple.com/kb/index?page=search&amp;q=cookies%20safar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upport.microsoft.com/hu-HU/edge/microsoft-edge-browsing-data-and-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hu-HU/edge/manage-cookies-in-microsoft-edge-view-allow-block-delete-and-use#ie=ie-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863</Words>
  <Characters>5958</Characters>
  <Application>Microsoft Office Word</Application>
  <DocSecurity>2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Bordan Gabor</dc:creator>
  <cp:keywords/>
  <dc:description/>
  <cp:lastModifiedBy>Bordan Gabor</cp:lastModifiedBy>
  <cp:revision>2</cp:revision>
  <dcterms:created xsi:type="dcterms:W3CDTF">2026-05-12T19:40:00Z</dcterms:created>
  <dcterms:modified xsi:type="dcterms:W3CDTF">2026-05-12T19:49:00Z</dcterms:modified>
</cp:coreProperties>
</file>